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downrev.xml" ContentType="application/vnd.ms-office.DrsDownRev+xml"/>
  <Override PartName="/drs/e2oDoc.xml" ContentType="application/vnd.ms-office.DrsE2oDoc+xml"/>
</Types>
</file>

<file path=_rels/.rels><?xml version="1.0" encoding="UTF-8" standalone="yes"?>
<Relationships xmlns="http://schemas.openxmlformats.org/package/2006/relationships"><Relationship Id="rId2" Type="http://schemas.microsoft.com/office/2006/relationships/graphicFrameDoc" Target="drs/e2oDoc.xml"/><Relationship Id="rId1" Type="http://schemas.microsoft.com/office/2006/relationships/downRev" Target="drs/downrev.xml"/></Relationships>
</file>

<file path=drs/downrev.xml><?xml version="1.0" encoding="utf-8"?>
<a:downRevStg xmlns:a="http://schemas.openxmlformats.org/drawingml/2006/main" shapeCheckSum="sFVeqFz+c+0X3goe2qDMEa==&#10;" textCheckSum="" ver="1">
  <a:bounds l="-71" t="95" r="4669" b="1618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3" name="直接连接符 3"/>
        <wps:cNvCnPr/>
        <wps:spPr>
          <a:xfrm>
            <a:off x="0" y="0"/>
            <a:ext cx="3009900" cy="967105"/>
          </a:xfrm>
          <a:prstGeom prst="line">
            <a:avLst/>
          </a:prstGeom>
          <a:ln w="9525" cap="flat" cmpd="sng">
            <a:solidFill>
              <a:srgbClr val="000000"/>
            </a:solidFill>
            <a:prstDash val="solid"/>
            <a:headEnd type="none" w="med" len="med"/>
            <a:tailEnd type="none" w="med" len="med"/>
          </a:ln>
          <a:effectLst/>
        </wps:spPr>
        <wps:bodyPr upright="1"/>
      </wps:wsp>
    </a:graphicData>
  </a:graphic>
</wp:e2oholder>
</file>